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25C" w:rsidRDefault="00BF6CA2" w:rsidP="00BF6CA2">
      <w:pPr>
        <w:jc w:val="center"/>
      </w:pPr>
      <w:r>
        <w:t>NEW PLAN APPLICATION</w:t>
      </w:r>
    </w:p>
    <w:p w:rsidR="00BF6CA2" w:rsidRDefault="00BF6CA2" w:rsidP="00BF6CA2">
      <w:r>
        <w:t>1-What is the news</w:t>
      </w:r>
    </w:p>
    <w:p w:rsidR="00BF6CA2" w:rsidRDefault="00BF6CA2" w:rsidP="00BF6CA2">
      <w:pPr>
        <w:pStyle w:val="ListParagraph"/>
        <w:numPr>
          <w:ilvl w:val="0"/>
          <w:numId w:val="1"/>
        </w:numPr>
      </w:pPr>
      <w:r>
        <w:t xml:space="preserve">Menu is changed </w:t>
      </w:r>
    </w:p>
    <w:p w:rsidR="00BF6CA2" w:rsidRDefault="00BF6CA2" w:rsidP="00BF6CA2">
      <w:pPr>
        <w:pStyle w:val="ListParagraph"/>
      </w:pPr>
      <w:r>
        <w:rPr>
          <w:noProof/>
        </w:rPr>
        <w:drawing>
          <wp:inline distT="0" distB="0" distL="0" distR="0" wp14:anchorId="7D0E505F" wp14:editId="295DC36E">
            <wp:extent cx="3666667" cy="120000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66667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CA2" w:rsidRDefault="00BF6CA2" w:rsidP="001F7DAF">
      <w:pPr>
        <w:pStyle w:val="ListParagraph"/>
      </w:pPr>
    </w:p>
    <w:p w:rsidR="001F7DAF" w:rsidRDefault="001F7DAF" w:rsidP="001F7DAF">
      <w:pPr>
        <w:pStyle w:val="ListParagraph"/>
      </w:pPr>
      <w:r>
        <w:t>There is just one printing for all purpose</w:t>
      </w:r>
    </w:p>
    <w:p w:rsidR="001F7DAF" w:rsidRDefault="001F7DAF" w:rsidP="001F7DAF">
      <w:pPr>
        <w:pStyle w:val="ListParagraph"/>
        <w:numPr>
          <w:ilvl w:val="0"/>
          <w:numId w:val="1"/>
        </w:numPr>
      </w:pPr>
      <w:r>
        <w:t>Buttons are changed</w:t>
      </w:r>
    </w:p>
    <w:p w:rsidR="001F7DAF" w:rsidRDefault="001F7DAF" w:rsidP="001F7DAF">
      <w:pPr>
        <w:pStyle w:val="ListParagraph"/>
      </w:pPr>
      <w:r>
        <w:rPr>
          <w:noProof/>
        </w:rPr>
        <w:drawing>
          <wp:inline distT="0" distB="0" distL="0" distR="0" wp14:anchorId="5E319BC5" wp14:editId="008EB455">
            <wp:extent cx="1200150" cy="1066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AF" w:rsidRDefault="001F7DAF" w:rsidP="001F7DAF"/>
    <w:p w:rsidR="001F7DAF" w:rsidRDefault="001F7DAF" w:rsidP="001F7DAF">
      <w:pPr>
        <w:pStyle w:val="ListParagraph"/>
        <w:numPr>
          <w:ilvl w:val="0"/>
          <w:numId w:val="1"/>
        </w:numPr>
      </w:pPr>
      <w:r>
        <w:t xml:space="preserve">No need workspace. </w:t>
      </w:r>
      <w:proofErr w:type="spellStart"/>
      <w:r>
        <w:t>Ressam</w:t>
      </w:r>
      <w:proofErr w:type="spellEnd"/>
      <w:r>
        <w:t xml:space="preserve"> work is saving our system, so whenever they want to work last work is coming. </w:t>
      </w:r>
    </w:p>
    <w:p w:rsidR="001F7DAF" w:rsidRDefault="001F7DAF" w:rsidP="001F7DAF">
      <w:pPr>
        <w:pStyle w:val="ListParagraph"/>
        <w:numPr>
          <w:ilvl w:val="0"/>
          <w:numId w:val="1"/>
        </w:numPr>
      </w:pPr>
      <w:r>
        <w:t xml:space="preserve">If </w:t>
      </w:r>
      <w:proofErr w:type="spellStart"/>
      <w:r>
        <w:t>muamala</w:t>
      </w:r>
      <w:proofErr w:type="spellEnd"/>
      <w:r>
        <w:t xml:space="preserve"> sent for approve, </w:t>
      </w:r>
      <w:proofErr w:type="spellStart"/>
      <w:r>
        <w:t>Ressam</w:t>
      </w:r>
      <w:proofErr w:type="spellEnd"/>
      <w:r>
        <w:t xml:space="preserve"> </w:t>
      </w:r>
      <w:proofErr w:type="spellStart"/>
      <w:r>
        <w:t>can not</w:t>
      </w:r>
      <w:proofErr w:type="spellEnd"/>
      <w:r>
        <w:t xml:space="preserve"> change anything until </w:t>
      </w:r>
      <w:proofErr w:type="spellStart"/>
      <w:r>
        <w:t>muamala</w:t>
      </w:r>
      <w:proofErr w:type="spellEnd"/>
      <w:r>
        <w:t xml:space="preserve"> return back to him</w:t>
      </w: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AF6037" w:rsidP="00AF6037">
      <w:r>
        <w:t xml:space="preserve">2- How to use </w:t>
      </w:r>
    </w:p>
    <w:p w:rsidR="00AF6037" w:rsidRDefault="00AF6037" w:rsidP="00AF6037">
      <w:pPr>
        <w:pStyle w:val="ListParagraph"/>
        <w:numPr>
          <w:ilvl w:val="0"/>
          <w:numId w:val="2"/>
        </w:numPr>
      </w:pPr>
      <w:r>
        <w:t xml:space="preserve">Prepare image for Approval </w:t>
      </w:r>
      <w:proofErr w:type="spellStart"/>
      <w:r>
        <w:t>muamala</w:t>
      </w:r>
      <w:proofErr w:type="spellEnd"/>
    </w:p>
    <w:p w:rsidR="00AF6037" w:rsidRDefault="00AF6037" w:rsidP="00AF6037">
      <w:pPr>
        <w:pStyle w:val="ListParagraph"/>
      </w:pPr>
      <w:r>
        <w:t xml:space="preserve">Now user of plan will prepare one image for </w:t>
      </w:r>
      <w:proofErr w:type="spellStart"/>
      <w:r>
        <w:t>kroki</w:t>
      </w:r>
      <w:proofErr w:type="spellEnd"/>
      <w:r>
        <w:t xml:space="preserve">, which it will use for all managers approval. There is no need for prepare different type of printing. Information will come from Oracle directly </w:t>
      </w:r>
    </w:p>
    <w:p w:rsidR="00AF6037" w:rsidRDefault="00AF6037" w:rsidP="00AF6037">
      <w:pPr>
        <w:pStyle w:val="ListParagraph"/>
      </w:pPr>
      <w:r>
        <w:rPr>
          <w:noProof/>
        </w:rPr>
        <w:drawing>
          <wp:inline distT="0" distB="0" distL="0" distR="0" wp14:anchorId="128939E2" wp14:editId="357E3EDC">
            <wp:extent cx="3666667" cy="1200000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66667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037" w:rsidRDefault="00AF6037" w:rsidP="00AF6037">
      <w:pPr>
        <w:pStyle w:val="ListParagraph"/>
      </w:pPr>
    </w:p>
    <w:p w:rsidR="00AF6037" w:rsidRDefault="00AF6037" w:rsidP="00AF6037">
      <w:pPr>
        <w:pStyle w:val="ListParagraph"/>
      </w:pPr>
    </w:p>
    <w:p w:rsidR="00AF6037" w:rsidRDefault="00AF6037" w:rsidP="00AF6037">
      <w:pPr>
        <w:pStyle w:val="ListParagraph"/>
      </w:pPr>
      <w:r>
        <w:t xml:space="preserve">When user save his </w:t>
      </w:r>
      <w:proofErr w:type="spellStart"/>
      <w:r>
        <w:t>muamala</w:t>
      </w:r>
      <w:proofErr w:type="spellEnd"/>
      <w:r>
        <w:t xml:space="preserve">, he can prepare image for approval </w:t>
      </w:r>
      <w:proofErr w:type="spellStart"/>
      <w:r>
        <w:t>kroki</w:t>
      </w:r>
      <w:proofErr w:type="spellEnd"/>
      <w:r>
        <w:t>.</w:t>
      </w:r>
    </w:p>
    <w:p w:rsidR="00AF6037" w:rsidRDefault="00AF6037" w:rsidP="00AF6037">
      <w:pPr>
        <w:pStyle w:val="ListParagraph"/>
      </w:pPr>
      <w:r>
        <w:t>He must click from menu “</w:t>
      </w:r>
      <w:r>
        <w:rPr>
          <w:rFonts w:ascii="Courier New" w:hAnsi="Courier New" w:cs="Courier New"/>
          <w:color w:val="A52A2A"/>
          <w:sz w:val="18"/>
          <w:szCs w:val="18"/>
          <w:rtl/>
        </w:rPr>
        <w:t>إعداد</w:t>
      </w:r>
      <w:r>
        <w:rPr>
          <w:rFonts w:ascii="Courier New" w:hAnsi="Courier New" w:cs="Courier New"/>
          <w:color w:val="A52A2A"/>
          <w:sz w:val="18"/>
          <w:szCs w:val="18"/>
        </w:rPr>
        <w:t xml:space="preserve"> </w:t>
      </w:r>
      <w:r>
        <w:rPr>
          <w:rFonts w:ascii="Courier New" w:hAnsi="Courier New" w:cs="Courier New"/>
          <w:color w:val="A52A2A"/>
          <w:sz w:val="18"/>
          <w:szCs w:val="18"/>
          <w:rtl/>
        </w:rPr>
        <w:t>الصورة</w:t>
      </w:r>
      <w:r>
        <w:t>”</w:t>
      </w:r>
    </w:p>
    <w:p w:rsidR="00AF6037" w:rsidRDefault="00AF6037" w:rsidP="00AF6037">
      <w:pPr>
        <w:pStyle w:val="ListParagraph"/>
      </w:pPr>
    </w:p>
    <w:p w:rsidR="00AF6037" w:rsidRDefault="00AF6037" w:rsidP="00AF6037">
      <w:pPr>
        <w:pStyle w:val="ListParagraph"/>
      </w:pPr>
    </w:p>
    <w:p w:rsidR="00AF6037" w:rsidRDefault="00AF6037" w:rsidP="00AF6037">
      <w:pPr>
        <w:pStyle w:val="ListParagraph"/>
      </w:pPr>
    </w:p>
    <w:p w:rsidR="00AF6037" w:rsidRDefault="00AF6037" w:rsidP="00AF6037">
      <w:pPr>
        <w:pStyle w:val="ListParagraph"/>
      </w:pPr>
      <w:r>
        <w:rPr>
          <w:noProof/>
        </w:rPr>
        <w:lastRenderedPageBreak/>
        <w:drawing>
          <wp:inline distT="0" distB="0" distL="0" distR="0" wp14:anchorId="0A8B10A9" wp14:editId="47E7B640">
            <wp:extent cx="5274310" cy="3846830"/>
            <wp:effectExtent l="0" t="0" r="254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037" w:rsidRDefault="00AF6037" w:rsidP="00AF6037">
      <w:pPr>
        <w:pStyle w:val="ListParagraph"/>
      </w:pPr>
    </w:p>
    <w:p w:rsidR="00AF6037" w:rsidRDefault="00AF6037" w:rsidP="00AF6037">
      <w:pPr>
        <w:pStyle w:val="ListParagraph"/>
      </w:pPr>
      <w:r>
        <w:t xml:space="preserve">He must select scale until </w:t>
      </w:r>
      <w:proofErr w:type="spellStart"/>
      <w:r>
        <w:t>kroki</w:t>
      </w:r>
      <w:proofErr w:type="spellEnd"/>
      <w:r>
        <w:t xml:space="preserve"> comes inside map.</w:t>
      </w:r>
    </w:p>
    <w:p w:rsidR="00AF6037" w:rsidRDefault="00AF6037" w:rsidP="00AF6037">
      <w:pPr>
        <w:pStyle w:val="ListParagraph"/>
      </w:pPr>
      <w:r>
        <w:rPr>
          <w:noProof/>
        </w:rPr>
        <w:drawing>
          <wp:inline distT="0" distB="0" distL="0" distR="0" wp14:anchorId="79297FEA" wp14:editId="6438CDC2">
            <wp:extent cx="5274310" cy="385254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037" w:rsidRDefault="00AF6037" w:rsidP="00AF6037">
      <w:pPr>
        <w:pStyle w:val="ListParagraph"/>
      </w:pPr>
      <w:r>
        <w:t xml:space="preserve">If you check object is not come completely inside , so user must continue select scale until </w:t>
      </w:r>
      <w:proofErr w:type="spellStart"/>
      <w:r>
        <w:t>kroki</w:t>
      </w:r>
      <w:proofErr w:type="spellEnd"/>
      <w:r>
        <w:t xml:space="preserve"> is come inside ok…</w:t>
      </w:r>
    </w:p>
    <w:p w:rsidR="00AF6037" w:rsidRDefault="00AF6037" w:rsidP="00AF6037">
      <w:pPr>
        <w:pStyle w:val="ListParagraph"/>
      </w:pPr>
    </w:p>
    <w:p w:rsidR="00AF6037" w:rsidRDefault="00AF6037" w:rsidP="00AF6037">
      <w:pPr>
        <w:pStyle w:val="ListParagraph"/>
      </w:pPr>
    </w:p>
    <w:p w:rsidR="00AF6037" w:rsidRDefault="00AF6037" w:rsidP="00AF6037">
      <w:pPr>
        <w:pStyle w:val="ListParagraph"/>
      </w:pPr>
      <w:r>
        <w:rPr>
          <w:noProof/>
        </w:rPr>
        <w:lastRenderedPageBreak/>
        <w:drawing>
          <wp:inline distT="0" distB="0" distL="0" distR="0" wp14:anchorId="1D6B54C7" wp14:editId="60E5657F">
            <wp:extent cx="5274310" cy="387540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7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037" w:rsidRDefault="00AF6037" w:rsidP="00AF6037">
      <w:pPr>
        <w:pStyle w:val="ListParagraph"/>
      </w:pPr>
    </w:p>
    <w:p w:rsidR="00AF6037" w:rsidRDefault="00AF6037" w:rsidP="00AF6037">
      <w:pPr>
        <w:pStyle w:val="ListParagraph"/>
      </w:pPr>
      <w:r>
        <w:t xml:space="preserve">Scale is ok so user can click OK  “This scale will come Oracle </w:t>
      </w:r>
      <w:proofErr w:type="spellStart"/>
      <w:r>
        <w:t>kroki</w:t>
      </w:r>
      <w:proofErr w:type="spellEnd"/>
      <w:r>
        <w:t xml:space="preserve"> as well”</w:t>
      </w:r>
    </w:p>
    <w:p w:rsidR="00AF6037" w:rsidRDefault="00AF6037" w:rsidP="00AF6037">
      <w:pPr>
        <w:pStyle w:val="ListParagraph"/>
      </w:pPr>
    </w:p>
    <w:p w:rsidR="00AF6037" w:rsidRDefault="00AF6037" w:rsidP="00AF6037">
      <w:pPr>
        <w:pStyle w:val="ListParagraph"/>
      </w:pPr>
      <w:r>
        <w:rPr>
          <w:noProof/>
        </w:rPr>
        <w:drawing>
          <wp:inline distT="0" distB="0" distL="0" distR="0" wp14:anchorId="1DC9F269" wp14:editId="39DAD004">
            <wp:extent cx="3304762" cy="265714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4762" cy="2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4FF" w:rsidRDefault="006A14FF" w:rsidP="006A14FF">
      <w:pPr>
        <w:pStyle w:val="ListParagraph"/>
      </w:pPr>
      <w:r>
        <w:t xml:space="preserve">For all </w:t>
      </w:r>
      <w:proofErr w:type="spellStart"/>
      <w:r>
        <w:t>muamala</w:t>
      </w:r>
      <w:proofErr w:type="spellEnd"/>
      <w:r>
        <w:t xml:space="preserve"> they have </w:t>
      </w:r>
      <w:proofErr w:type="spellStart"/>
      <w:r>
        <w:t>Kroki</w:t>
      </w:r>
      <w:proofErr w:type="spellEnd"/>
      <w:r>
        <w:t xml:space="preserve"> Layer. They can write some text in this layer. This layer will store their computer under c:\GIS\muamala number, so whenever they open </w:t>
      </w:r>
      <w:proofErr w:type="spellStart"/>
      <w:r>
        <w:t>muamala</w:t>
      </w:r>
      <w:proofErr w:type="spellEnd"/>
      <w:r>
        <w:t xml:space="preserve"> this text will come automatically also</w:t>
      </w:r>
    </w:p>
    <w:p w:rsidR="006A14FF" w:rsidRDefault="006A14FF" w:rsidP="006A14FF">
      <w:pPr>
        <w:pStyle w:val="ListParagraph"/>
      </w:pPr>
    </w:p>
    <w:p w:rsidR="006A14FF" w:rsidRDefault="006A14FF" w:rsidP="006A14FF">
      <w:pPr>
        <w:pStyle w:val="ListParagraph"/>
      </w:pPr>
      <w:r>
        <w:rPr>
          <w:noProof/>
        </w:rPr>
        <w:lastRenderedPageBreak/>
        <w:drawing>
          <wp:inline distT="0" distB="0" distL="0" distR="0" wp14:anchorId="51FDFB1D" wp14:editId="42ECC89D">
            <wp:extent cx="5274310" cy="4658360"/>
            <wp:effectExtent l="0" t="0" r="254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5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4FF" w:rsidRDefault="006A14FF" w:rsidP="006A14FF">
      <w:pPr>
        <w:pStyle w:val="ListParagraph"/>
      </w:pPr>
    </w:p>
    <w:p w:rsidR="006A14FF" w:rsidRDefault="006A14FF" w:rsidP="00AF6037">
      <w:pPr>
        <w:pStyle w:val="ListParagraph"/>
      </w:pPr>
    </w:p>
    <w:p w:rsidR="00AF6037" w:rsidRDefault="00AF6037" w:rsidP="00AF6037">
      <w:pPr>
        <w:pStyle w:val="ListParagraph"/>
      </w:pPr>
    </w:p>
    <w:p w:rsidR="00AF6037" w:rsidRDefault="006A14FF" w:rsidP="00AF6037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158115</wp:posOffset>
                </wp:positionV>
                <wp:extent cx="1331595" cy="295275"/>
                <wp:effectExtent l="38100" t="19050" r="20955" b="857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1595" cy="2952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E65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166.5pt;margin-top:12.45pt;width:104.85pt;height:23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aEo+wEAAE8EAAAOAAAAZHJzL2Uyb0RvYy54bWysVNuO0zAQfUfiHyy/01xWhd2o6Qp1KTwg&#10;qFj4ANexE0u+aWya9u8ZO2mWm4RA5MHKxHPOzDkeZ3N/NpqcBATlbEurVUmJsNx1yvYt/fJ5/+KW&#10;khCZ7Zh2VrT0IgK93z5/thl9I2o3ON0JIEhiQzP6lg4x+qYoAh+EYWHlvLC4KR0YFjGEvuiAjchu&#10;dFGX5ctidNB5cFyEgF8fpk26zfxSCh4/ShlEJLql2FvMK+T1mNZiu2FND8wPis9tsH/owjBlsehC&#10;9cAiI19B/UJlFAcXnIwr7kzhpFRcZA2opip/UvM4MC+yFjQn+MWm8P9o+YfTAYjq8OxqSiwzeEaP&#10;EZjqh0heA7iR7Jy16KMDgino1+hDg7CdPcAcBX+AJP4swRCplX+HdNkOFEjO2e3L4rY4R8LxY3Vz&#10;U63v1pRw3Kvv1vWrdaIvJp7E5yHEt8IZkl5aGua+loamGuz0PsQJeAUksLZkRN7bNdKmODitur3S&#10;OgfQH3cayInhXOz3JT5z7R/SIlP6je1IvHj0JYJittdiztQWm01mTPLzW7xoMRX/JCTammRO1dNA&#10;i6Uk41zYWC1MmJ1gEttbgOWfgXN+goo87H8DXhC5srNxARtlHfyuejxfW5ZT/tWBSXey4Oi6Sx6M&#10;bA1ObT7R+Yala/F9nOFP/4HtNwAAAP//AwBQSwMEFAAGAAgAAAAhABGVDybhAAAACQEAAA8AAABk&#10;cnMvZG93bnJldi54bWxMj09LxDAUxO+C3yE8wYu46bZ1/9S+LiIoKILY9eAxbd62xealNNlt9dMb&#10;T3ocZpj5Tb6bTS9ONLrOMsJyEYEgrq3uuEF43z9cb0A4r1ir3jIhfJGDXXF+lqtM24nf6FT6RoQS&#10;dplCaL0fMild3ZJRbmEH4uAd7GiUD3JspB7VFMpNL+MoWkmjOg4LrRrovqX6szwahOZQbtxknl6f&#10;v+32cWVeaF99XCFeXsx3tyA8zf4vDL/4AR2KwFTZI2sneoQkScIXjxCnWxAhcJPGaxAVwnqZgixy&#10;+f9B8QMAAP//AwBQSwECLQAUAAYACAAAACEAtoM4kv4AAADhAQAAEwAAAAAAAAAAAAAAAAAAAAAA&#10;W0NvbnRlbnRfVHlwZXNdLnhtbFBLAQItABQABgAIAAAAIQA4/SH/1gAAAJQBAAALAAAAAAAAAAAA&#10;AAAAAC8BAABfcmVscy8ucmVsc1BLAQItABQABgAIAAAAIQBZkaEo+wEAAE8EAAAOAAAAAAAAAAAA&#10;AAAAAC4CAABkcnMvZTJvRG9jLnhtbFBLAQItABQABgAIAAAAIQARlQ8m4QAAAAkBAAAPAAAAAAAA&#10;AAAAAAAAAFUEAABkcnMvZG93bnJldi54bWxQSwUGAAAAAAQABADzAAAAYwUAAAAA&#10;" strokecolor="red" strokeweight="2.25pt">
                <v:stroke endarrow="block" joinstyle="miter"/>
              </v:shape>
            </w:pict>
          </mc:Fallback>
        </mc:AlternateContent>
      </w:r>
      <w:r>
        <w:t xml:space="preserve">After enter text they have to save normal </w:t>
      </w:r>
      <w:proofErr w:type="spellStart"/>
      <w:r>
        <w:t>Mapinfo</w:t>
      </w:r>
      <w:proofErr w:type="spellEnd"/>
      <w:r>
        <w:t xml:space="preserve"> Save button </w:t>
      </w:r>
    </w:p>
    <w:p w:rsidR="006A14FF" w:rsidRDefault="006A14FF" w:rsidP="00AF6037">
      <w:pPr>
        <w:pStyle w:val="ListParagraph"/>
      </w:pPr>
      <w:r>
        <w:rPr>
          <w:noProof/>
        </w:rPr>
        <w:drawing>
          <wp:inline distT="0" distB="0" distL="0" distR="0" wp14:anchorId="59C124C0" wp14:editId="7CFC99BD">
            <wp:extent cx="3380952" cy="1009524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80952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4FF" w:rsidRDefault="006A14FF" w:rsidP="00AF6037">
      <w:pPr>
        <w:pStyle w:val="ListParagraph"/>
      </w:pPr>
    </w:p>
    <w:p w:rsidR="006A14FF" w:rsidRDefault="006A14FF" w:rsidP="006A14FF">
      <w:pPr>
        <w:pStyle w:val="ListParagraph"/>
        <w:rPr>
          <w:rFonts w:ascii="Courier New" w:hAnsi="Courier New" w:cs="Courier New"/>
          <w:color w:val="A52A2A"/>
          <w:sz w:val="18"/>
          <w:szCs w:val="18"/>
        </w:rPr>
      </w:pPr>
      <w:r>
        <w:t xml:space="preserve">When user fix </w:t>
      </w:r>
      <w:proofErr w:type="spellStart"/>
      <w:r>
        <w:t>kroki</w:t>
      </w:r>
      <w:proofErr w:type="spellEnd"/>
      <w:r>
        <w:t>, he must click save image button “</w:t>
      </w:r>
      <w:r>
        <w:rPr>
          <w:rFonts w:ascii="Courier New" w:hAnsi="Courier New" w:cs="Courier New"/>
          <w:color w:val="A52A2A"/>
          <w:sz w:val="18"/>
          <w:szCs w:val="18"/>
          <w:rtl/>
        </w:rPr>
        <w:t>حفظ</w:t>
      </w:r>
      <w:r>
        <w:rPr>
          <w:rFonts w:ascii="Courier New" w:hAnsi="Courier New" w:cs="Courier New"/>
          <w:color w:val="A52A2A"/>
          <w:sz w:val="18"/>
          <w:szCs w:val="18"/>
        </w:rPr>
        <w:t xml:space="preserve"> </w:t>
      </w:r>
      <w:r>
        <w:rPr>
          <w:rFonts w:ascii="Courier New" w:hAnsi="Courier New" w:cs="Courier New"/>
          <w:color w:val="A52A2A"/>
          <w:sz w:val="18"/>
          <w:szCs w:val="18"/>
          <w:rtl/>
        </w:rPr>
        <w:t>الصورة</w:t>
      </w:r>
      <w:r>
        <w:rPr>
          <w:rFonts w:ascii="Courier New" w:hAnsi="Courier New" w:cs="Courier New"/>
          <w:color w:val="A52A2A"/>
          <w:sz w:val="18"/>
          <w:szCs w:val="18"/>
        </w:rPr>
        <w:t>”</w:t>
      </w:r>
    </w:p>
    <w:p w:rsidR="006A14FF" w:rsidRDefault="006A14FF" w:rsidP="00AF6037">
      <w:pPr>
        <w:pStyle w:val="ListParagraph"/>
      </w:pPr>
    </w:p>
    <w:p w:rsidR="00AF6037" w:rsidRDefault="006A14FF" w:rsidP="00AF6037">
      <w:pPr>
        <w:pStyle w:val="ListParagraph"/>
      </w:pPr>
      <w:r>
        <w:rPr>
          <w:noProof/>
        </w:rPr>
        <w:drawing>
          <wp:inline distT="0" distB="0" distL="0" distR="0" wp14:anchorId="0D01F7DA" wp14:editId="4D1293C2">
            <wp:extent cx="2266667" cy="1695238"/>
            <wp:effectExtent l="0" t="0" r="635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66667" cy="1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037" w:rsidRDefault="006A14FF" w:rsidP="00AF6037">
      <w:pPr>
        <w:pStyle w:val="ListParagraph"/>
      </w:pPr>
      <w:r>
        <w:lastRenderedPageBreak/>
        <w:t xml:space="preserve">So image is prepared… </w:t>
      </w:r>
    </w:p>
    <w:p w:rsidR="00AF6037" w:rsidRDefault="00AF6037" w:rsidP="00AF6037">
      <w:pPr>
        <w:pStyle w:val="ListParagraph"/>
      </w:pPr>
    </w:p>
    <w:p w:rsidR="00AF6037" w:rsidRDefault="006A14FF" w:rsidP="00AF6037">
      <w:pPr>
        <w:pStyle w:val="ListParagraph"/>
        <w:numPr>
          <w:ilvl w:val="0"/>
          <w:numId w:val="2"/>
        </w:numPr>
      </w:pPr>
      <w:r>
        <w:t xml:space="preserve">User can sent </w:t>
      </w:r>
      <w:proofErr w:type="spellStart"/>
      <w:r>
        <w:t>muamala</w:t>
      </w:r>
      <w:proofErr w:type="spellEnd"/>
      <w:r>
        <w:t xml:space="preserve"> when he want to </w:t>
      </w:r>
      <w:proofErr w:type="spellStart"/>
      <w:r>
        <w:t>sent</w:t>
      </w:r>
      <w:proofErr w:type="spellEnd"/>
      <w:r>
        <w:t xml:space="preserve"> </w:t>
      </w:r>
      <w:proofErr w:type="spellStart"/>
      <w:r>
        <w:t>muamala</w:t>
      </w:r>
      <w:proofErr w:type="spellEnd"/>
      <w:r>
        <w:t xml:space="preserve"> to managers checking</w:t>
      </w:r>
    </w:p>
    <w:p w:rsidR="006A14FF" w:rsidRDefault="006A14FF" w:rsidP="006A14FF">
      <w:pPr>
        <w:pStyle w:val="ListParagraph"/>
      </w:pPr>
    </w:p>
    <w:p w:rsidR="006A14FF" w:rsidRDefault="00F70C49" w:rsidP="006A14FF">
      <w:pPr>
        <w:pStyle w:val="ListParagraph"/>
      </w:pPr>
      <w:r>
        <w:rPr>
          <w:noProof/>
        </w:rPr>
        <w:drawing>
          <wp:inline distT="0" distB="0" distL="0" distR="0" wp14:anchorId="3E7F982E" wp14:editId="2A706932">
            <wp:extent cx="2533333" cy="1866667"/>
            <wp:effectExtent l="0" t="0" r="635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3333" cy="1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C49" w:rsidRDefault="00F70C49" w:rsidP="006A14FF">
      <w:pPr>
        <w:pStyle w:val="ListParagraph"/>
      </w:pPr>
      <w:r>
        <w:t xml:space="preserve">When they click this </w:t>
      </w:r>
      <w:proofErr w:type="spellStart"/>
      <w:r>
        <w:t>muamala</w:t>
      </w:r>
      <w:proofErr w:type="spellEnd"/>
      <w:r>
        <w:t xml:space="preserve"> sent for </w:t>
      </w:r>
      <w:proofErr w:type="spellStart"/>
      <w:r>
        <w:t>approve.they</w:t>
      </w:r>
      <w:proofErr w:type="spellEnd"/>
      <w:r>
        <w:t xml:space="preserve"> </w:t>
      </w:r>
      <w:proofErr w:type="spellStart"/>
      <w:r>
        <w:t>can not</w:t>
      </w:r>
      <w:proofErr w:type="spellEnd"/>
      <w:r>
        <w:t xml:space="preserve"> change anything until </w:t>
      </w:r>
      <w:proofErr w:type="spellStart"/>
      <w:r>
        <w:t>muamala</w:t>
      </w:r>
      <w:proofErr w:type="spellEnd"/>
      <w:r>
        <w:t xml:space="preserve"> return back.</w:t>
      </w:r>
    </w:p>
    <w:p w:rsidR="00F70C49" w:rsidRDefault="00F70C49" w:rsidP="006A14FF">
      <w:pPr>
        <w:pStyle w:val="ListParagraph"/>
      </w:pPr>
    </w:p>
    <w:p w:rsidR="00F70C49" w:rsidRDefault="00F70C49" w:rsidP="006A14FF">
      <w:pPr>
        <w:pStyle w:val="ListParagraph"/>
      </w:pPr>
      <w:bookmarkStart w:id="0" w:name="_GoBack"/>
      <w:bookmarkEnd w:id="0"/>
    </w:p>
    <w:p w:rsidR="00F70C49" w:rsidRDefault="00F70C49" w:rsidP="006A14F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p w:rsidR="001F7DAF" w:rsidRDefault="001F7DAF" w:rsidP="001F7DAF">
      <w:pPr>
        <w:pStyle w:val="ListParagraph"/>
      </w:pPr>
    </w:p>
    <w:sectPr w:rsidR="001F7DA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A814FD"/>
    <w:multiLevelType w:val="hybridMultilevel"/>
    <w:tmpl w:val="C568A1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E72E8"/>
    <w:multiLevelType w:val="hybridMultilevel"/>
    <w:tmpl w:val="E77AE8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CA2"/>
    <w:rsid w:val="001F7DAF"/>
    <w:rsid w:val="00693416"/>
    <w:rsid w:val="006A14FF"/>
    <w:rsid w:val="00AF6037"/>
    <w:rsid w:val="00BD4E06"/>
    <w:rsid w:val="00BF6CA2"/>
    <w:rsid w:val="00F7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98FC9B-59E8-4421-A66D-6F09A7C9B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5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اوزان ديبانلي</dc:creator>
  <cp:keywords/>
  <dc:description/>
  <cp:lastModifiedBy>اوزان ديبانلي</cp:lastModifiedBy>
  <cp:revision>1</cp:revision>
  <dcterms:created xsi:type="dcterms:W3CDTF">2016-03-30T06:34:00Z</dcterms:created>
  <dcterms:modified xsi:type="dcterms:W3CDTF">2016-03-30T13:01:00Z</dcterms:modified>
</cp:coreProperties>
</file>